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38038ACC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7D7CD0">
        <w:rPr>
          <w:b/>
        </w:rPr>
        <w:t>3</w:t>
      </w:r>
      <w:r w:rsidRPr="000F2177">
        <w:rPr>
          <w:b/>
          <w:sz w:val="20"/>
        </w:rPr>
        <w:t xml:space="preserve"> </w:t>
      </w:r>
      <w:r w:rsidR="00B530B1">
        <w:rPr>
          <w:b/>
          <w:sz w:val="20"/>
        </w:rPr>
        <w:t>zadávacích podmínek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538F896D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1E6BD1">
        <w:rPr>
          <w:rFonts w:cs="Arial"/>
          <w:b w:val="0"/>
          <w:szCs w:val="28"/>
        </w:rPr>
        <w:t xml:space="preserve">Koordinátor </w:t>
      </w:r>
      <w:r w:rsidR="00E50609">
        <w:rPr>
          <w:rFonts w:cs="Arial"/>
          <w:b w:val="0"/>
          <w:szCs w:val="28"/>
        </w:rPr>
        <w:t>BOZP 2025</w:t>
      </w:r>
      <w:r w:rsidR="001E6BD1" w:rsidRPr="00E90C87">
        <w:rPr>
          <w:rFonts w:cs="Arial"/>
          <w:b w:val="0"/>
          <w:szCs w:val="28"/>
        </w:rPr>
        <w:t xml:space="preserve"> </w:t>
      </w:r>
      <w:r w:rsidR="00E50609">
        <w:rPr>
          <w:rFonts w:cs="Arial"/>
          <w:b w:val="0"/>
          <w:szCs w:val="28"/>
        </w:rPr>
        <w:t>V</w:t>
      </w:r>
      <w:r w:rsidR="00D25D81">
        <w:rPr>
          <w:rFonts w:cs="Arial"/>
          <w:b w:val="0"/>
          <w:szCs w:val="28"/>
        </w:rPr>
        <w:t>II</w:t>
      </w:r>
      <w:r w:rsidRPr="00632457">
        <w:rPr>
          <w:rFonts w:cs="Arial"/>
          <w:sz w:val="24"/>
          <w:szCs w:val="24"/>
        </w:rPr>
        <w:t>“</w:t>
      </w:r>
      <w:r w:rsidR="0014650B">
        <w:rPr>
          <w:rFonts w:cs="Arial"/>
          <w:sz w:val="24"/>
          <w:szCs w:val="24"/>
        </w:rPr>
        <w:t xml:space="preserve"> 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10F597F7" w:rsidR="00BB2A06" w:rsidRDefault="00BB2A06" w:rsidP="00BB2A06">
      <w:pPr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2 </w:t>
      </w:r>
      <w:r w:rsidRPr="00667A33">
        <w:rPr>
          <w:rFonts w:cs="Arial"/>
          <w:b/>
          <w:szCs w:val="22"/>
        </w:rPr>
        <w:t xml:space="preserve">– </w:t>
      </w:r>
      <w:r w:rsidR="00667A33" w:rsidRPr="00667A33">
        <w:rPr>
          <w:rFonts w:cs="Arial"/>
        </w:rPr>
        <w:t>„</w:t>
      </w:r>
      <w:r w:rsidR="00236A1D" w:rsidRPr="00D611C7">
        <w:rPr>
          <w:rFonts w:cs="Arial"/>
          <w:b/>
          <w:bCs/>
        </w:rPr>
        <w:t>zkušenosti osob, které se budou přímo podílet na plnění</w:t>
      </w:r>
      <w:r w:rsidR="00236A1D" w:rsidRPr="004B281C">
        <w:rPr>
          <w:rFonts w:cs="Arial"/>
          <w:bCs/>
        </w:rPr>
        <w:t xml:space="preserve"> (počet </w:t>
      </w:r>
      <w:r w:rsidR="00236A1D">
        <w:rPr>
          <w:rFonts w:cs="Arial"/>
          <w:bCs/>
        </w:rPr>
        <w:t xml:space="preserve">pozemních </w:t>
      </w:r>
      <w:r w:rsidR="00236A1D" w:rsidRPr="004B281C">
        <w:rPr>
          <w:rFonts w:cs="Arial"/>
          <w:bCs/>
        </w:rPr>
        <w:t>staveb</w:t>
      </w:r>
      <w:r w:rsidR="00236A1D">
        <w:rPr>
          <w:rFonts w:cs="Arial"/>
          <w:bCs/>
        </w:rPr>
        <w:t>,</w:t>
      </w:r>
      <w:r w:rsidR="00236A1D" w:rsidRPr="004B281C">
        <w:rPr>
          <w:rFonts w:cs="Arial"/>
          <w:szCs w:val="22"/>
        </w:rPr>
        <w:t xml:space="preserve"> </w:t>
      </w:r>
      <w:r w:rsidR="00236A1D" w:rsidRPr="004B281C">
        <w:rPr>
          <w:rFonts w:cs="Arial"/>
          <w:bCs/>
        </w:rPr>
        <w:t xml:space="preserve">u nichž technik </w:t>
      </w:r>
      <w:r w:rsidR="00236A1D">
        <w:rPr>
          <w:rFonts w:cs="Arial"/>
          <w:bCs/>
        </w:rPr>
        <w:t>vykonával pozici</w:t>
      </w:r>
      <w:r w:rsidR="00236A1D" w:rsidRPr="004B281C">
        <w:rPr>
          <w:rFonts w:cs="Arial"/>
          <w:bCs/>
        </w:rPr>
        <w:t xml:space="preserve"> </w:t>
      </w:r>
      <w:r w:rsidR="00236A1D">
        <w:rPr>
          <w:rFonts w:cs="Arial"/>
          <w:bCs/>
        </w:rPr>
        <w:t>koordinátora BOZP na st</w:t>
      </w:r>
      <w:bookmarkStart w:id="0" w:name="_GoBack"/>
      <w:bookmarkEnd w:id="0"/>
      <w:r w:rsidR="00236A1D">
        <w:rPr>
          <w:rFonts w:cs="Arial"/>
          <w:bCs/>
        </w:rPr>
        <w:t>aveništi</w:t>
      </w:r>
      <w:r w:rsidR="00236A1D" w:rsidRPr="004B281C">
        <w:rPr>
          <w:rFonts w:cs="Arial"/>
          <w:bCs/>
        </w:rPr>
        <w:t>)</w:t>
      </w:r>
      <w:r w:rsidR="00667A33" w:rsidRPr="00667A33">
        <w:rPr>
          <w:rFonts w:cs="Arial"/>
          <w:bCs/>
        </w:rPr>
        <w:t>“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váha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1148D38C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457609">
        <w:rPr>
          <w:rFonts w:cs="Arial"/>
          <w:b/>
          <w:bCs/>
          <w:i/>
          <w:color w:val="FF0000"/>
          <w:szCs w:val="18"/>
          <w:u w:val="single"/>
        </w:rPr>
        <w:t>nebude započítán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>/</w:t>
      </w:r>
      <w:r w:rsidR="00A154E3" w:rsidRPr="0043046D">
        <w:rPr>
          <w:rFonts w:cs="Arial"/>
          <w:b/>
          <w:bCs/>
          <w:i/>
          <w:color w:val="FF0000"/>
          <w:sz w:val="18"/>
          <w:szCs w:val="18"/>
          <w:u w:val="single"/>
        </w:rPr>
        <w:t>neuvádějte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F84DC4">
        <w:rPr>
          <w:rFonts w:cs="Arial"/>
          <w:bCs/>
          <w:sz w:val="18"/>
          <w:szCs w:val="18"/>
          <w:u w:val="single"/>
        </w:rPr>
        <w:t>pozemní stavby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koordinátora BOZP na staveništi, </w:t>
      </w:r>
      <w:r w:rsidR="00FC2126">
        <w:rPr>
          <w:rFonts w:cs="Arial"/>
          <w:b/>
          <w:bCs/>
          <w:color w:val="FF0000"/>
          <w:sz w:val="18"/>
          <w:szCs w:val="18"/>
          <w:u w:val="single"/>
        </w:rPr>
        <w:t>uvedené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 xml:space="preserve">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C2126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bodu</w:t>
      </w:r>
      <w:r w:rsidRPr="009E2B35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9E2B35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odrážky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5D46F8B3" w:rsidR="00BD03FE" w:rsidRDefault="00240ABF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Jméno koordinátora BOZP</w:t>
            </w:r>
            <w:r w:rsidR="00BD03FE"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240ABF" w14:paraId="4D2D9AC0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2DE" w14:textId="5B10368E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 w:rsidRPr="00282D3D">
              <w:rPr>
                <w:rFonts w:cs="Arial"/>
                <w:szCs w:val="22"/>
              </w:rPr>
              <w:t>číslo Osvědčení o odborné způsobilosti k činnosti koordinátora bezpečnosti a ochrany zdraví při práci na staveništi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964" w14:textId="77777777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809BC5B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0F3FE72F" w:rsidR="0067186F" w:rsidRPr="00DB2F1A" w:rsidRDefault="00240ABF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1</w:t>
            </w:r>
          </w:p>
        </w:tc>
      </w:tr>
      <w:tr w:rsidR="00240ABF" w:rsidRPr="00DB2F1A" w14:paraId="7A9F5AC7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4167447D" w14:textId="6A45D3B7" w:rsidR="00240ABF" w:rsidRDefault="00240ABF" w:rsidP="00A136A0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31BB5457" w14:textId="02945EED" w:rsidR="00240ABF" w:rsidRPr="00DB2F1A" w:rsidRDefault="00240ABF" w:rsidP="008A05B2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67186F" w:rsidRPr="00DB2F1A" w14:paraId="46CC2CF4" w14:textId="77777777" w:rsidTr="00240ABF">
        <w:trPr>
          <w:trHeight w:val="1412"/>
        </w:trPr>
        <w:tc>
          <w:tcPr>
            <w:tcW w:w="4676" w:type="dxa"/>
            <w:shd w:val="clear" w:color="auto" w:fill="auto"/>
          </w:tcPr>
          <w:p w14:paraId="12DE0C38" w14:textId="110A57BB" w:rsidR="0067186F" w:rsidRPr="00DB2F1A" w:rsidRDefault="0067186F" w:rsidP="00A136A0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240ABF" w:rsidRPr="00DB2F1A" w14:paraId="368B40AC" w14:textId="77777777" w:rsidTr="008E5053">
        <w:tc>
          <w:tcPr>
            <w:tcW w:w="9355" w:type="dxa"/>
            <w:gridSpan w:val="2"/>
            <w:shd w:val="pct15" w:color="auto" w:fill="auto"/>
          </w:tcPr>
          <w:p w14:paraId="417B6981" w14:textId="57C6A833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2</w:t>
            </w:r>
          </w:p>
        </w:tc>
      </w:tr>
      <w:tr w:rsidR="00240ABF" w:rsidRPr="00DB2F1A" w14:paraId="67EEEA9C" w14:textId="77777777" w:rsidTr="008E5053">
        <w:trPr>
          <w:trHeight w:val="56"/>
        </w:trPr>
        <w:tc>
          <w:tcPr>
            <w:tcW w:w="4676" w:type="dxa"/>
            <w:shd w:val="clear" w:color="auto" w:fill="auto"/>
          </w:tcPr>
          <w:p w14:paraId="173CD2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137418F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015DCD99" w14:textId="77777777" w:rsidTr="008E5053">
        <w:trPr>
          <w:trHeight w:val="1412"/>
        </w:trPr>
        <w:tc>
          <w:tcPr>
            <w:tcW w:w="4676" w:type="dxa"/>
            <w:shd w:val="clear" w:color="auto" w:fill="auto"/>
          </w:tcPr>
          <w:p w14:paraId="53AB60ED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70B24068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17DC856" w14:textId="1195BE47" w:rsidR="00240ABF" w:rsidRDefault="00240ABF" w:rsidP="008329AC">
      <w:pPr>
        <w:spacing w:before="60"/>
        <w:rPr>
          <w:rFonts w:cs="Arial"/>
          <w:i/>
          <w:szCs w:val="22"/>
        </w:rPr>
      </w:pPr>
    </w:p>
    <w:p w14:paraId="38B1546E" w14:textId="0600C101" w:rsidR="00240ABF" w:rsidRDefault="00240ABF" w:rsidP="008329AC">
      <w:pPr>
        <w:spacing w:before="60"/>
        <w:rPr>
          <w:rFonts w:cs="Arial"/>
          <w:i/>
          <w:szCs w:val="22"/>
        </w:rPr>
      </w:pPr>
    </w:p>
    <w:p w14:paraId="65F8E9F3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240ABF" w:rsidRPr="00DB2F1A" w14:paraId="39D01425" w14:textId="77777777" w:rsidTr="008E5053">
        <w:tc>
          <w:tcPr>
            <w:tcW w:w="9355" w:type="dxa"/>
            <w:gridSpan w:val="2"/>
            <w:shd w:val="pct15" w:color="auto" w:fill="auto"/>
          </w:tcPr>
          <w:p w14:paraId="49255F91" w14:textId="244BF8D5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3</w:t>
            </w:r>
          </w:p>
        </w:tc>
      </w:tr>
      <w:tr w:rsidR="00240ABF" w:rsidRPr="00DB2F1A" w14:paraId="06FEB80F" w14:textId="77777777" w:rsidTr="008E5053">
        <w:trPr>
          <w:trHeight w:val="56"/>
        </w:trPr>
        <w:tc>
          <w:tcPr>
            <w:tcW w:w="4676" w:type="dxa"/>
            <w:shd w:val="clear" w:color="auto" w:fill="auto"/>
          </w:tcPr>
          <w:p w14:paraId="7EA19A71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18AEDA70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292ECD43" w14:textId="77777777" w:rsidTr="008E5053">
        <w:trPr>
          <w:trHeight w:val="1412"/>
        </w:trPr>
        <w:tc>
          <w:tcPr>
            <w:tcW w:w="4676" w:type="dxa"/>
            <w:shd w:val="clear" w:color="auto" w:fill="auto"/>
          </w:tcPr>
          <w:p w14:paraId="74E7C1DB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7A04E76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9DFC8C0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240ABF" w:rsidRPr="00DB2F1A" w14:paraId="0635A1C3" w14:textId="77777777" w:rsidTr="008E5053">
        <w:tc>
          <w:tcPr>
            <w:tcW w:w="9355" w:type="dxa"/>
            <w:gridSpan w:val="2"/>
            <w:shd w:val="pct15" w:color="auto" w:fill="auto"/>
          </w:tcPr>
          <w:p w14:paraId="24D122ED" w14:textId="775EEF74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4</w:t>
            </w:r>
          </w:p>
        </w:tc>
      </w:tr>
      <w:tr w:rsidR="00240ABF" w:rsidRPr="00DB2F1A" w14:paraId="77809744" w14:textId="77777777" w:rsidTr="008E5053">
        <w:trPr>
          <w:trHeight w:val="56"/>
        </w:trPr>
        <w:tc>
          <w:tcPr>
            <w:tcW w:w="4676" w:type="dxa"/>
            <w:shd w:val="clear" w:color="auto" w:fill="auto"/>
          </w:tcPr>
          <w:p w14:paraId="528B6A24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4973B8AD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6C39B0D5" w14:textId="77777777" w:rsidTr="008E5053">
        <w:trPr>
          <w:trHeight w:val="1412"/>
        </w:trPr>
        <w:tc>
          <w:tcPr>
            <w:tcW w:w="4676" w:type="dxa"/>
            <w:shd w:val="clear" w:color="auto" w:fill="auto"/>
          </w:tcPr>
          <w:p w14:paraId="1B38046A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4F0E21F6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7AA4F17C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240ABF" w:rsidRPr="00DB2F1A" w14:paraId="3E0E057D" w14:textId="77777777" w:rsidTr="008E5053">
        <w:tc>
          <w:tcPr>
            <w:tcW w:w="9355" w:type="dxa"/>
            <w:gridSpan w:val="2"/>
            <w:shd w:val="pct15" w:color="auto" w:fill="auto"/>
          </w:tcPr>
          <w:p w14:paraId="62B1120A" w14:textId="3482647C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5</w:t>
            </w:r>
          </w:p>
        </w:tc>
      </w:tr>
      <w:tr w:rsidR="00240ABF" w:rsidRPr="00DB2F1A" w14:paraId="683A7104" w14:textId="77777777" w:rsidTr="008E5053">
        <w:trPr>
          <w:trHeight w:val="56"/>
        </w:trPr>
        <w:tc>
          <w:tcPr>
            <w:tcW w:w="4676" w:type="dxa"/>
            <w:shd w:val="clear" w:color="auto" w:fill="auto"/>
          </w:tcPr>
          <w:p w14:paraId="3AF56F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74D3463C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413728F8" w14:textId="77777777" w:rsidTr="008E5053">
        <w:trPr>
          <w:trHeight w:val="1412"/>
        </w:trPr>
        <w:tc>
          <w:tcPr>
            <w:tcW w:w="4676" w:type="dxa"/>
            <w:shd w:val="clear" w:color="auto" w:fill="auto"/>
          </w:tcPr>
          <w:p w14:paraId="250EA529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3DE2CF4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17BDAD61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p w14:paraId="655FAF39" w14:textId="10152F21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53091" w14:textId="77777777" w:rsidR="00344330" w:rsidRDefault="00344330">
      <w:r>
        <w:separator/>
      </w:r>
    </w:p>
  </w:endnote>
  <w:endnote w:type="continuationSeparator" w:id="0">
    <w:p w14:paraId="30A667C0" w14:textId="77777777" w:rsidR="00344330" w:rsidRDefault="003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3DD4C" w14:textId="77777777" w:rsidR="00344330" w:rsidRDefault="00344330">
      <w:r>
        <w:separator/>
      </w:r>
    </w:p>
  </w:footnote>
  <w:footnote w:type="continuationSeparator" w:id="0">
    <w:p w14:paraId="0A5791F5" w14:textId="77777777" w:rsidR="00344330" w:rsidRDefault="003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5pt">
          <v:imagedata r:id="rId1" o:title=""/>
        </v:shape>
        <o:OLEObject Type="Embed" ProgID="MSPhotoEd.3" ShapeID="_x0000_i1025" DrawAspect="Content" ObjectID="_1804749706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B7E41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A1D"/>
    <w:rsid w:val="00236DCB"/>
    <w:rsid w:val="002370A0"/>
    <w:rsid w:val="00237C98"/>
    <w:rsid w:val="00240ABF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4A2D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1F43"/>
    <w:rsid w:val="002B2CF5"/>
    <w:rsid w:val="002B3907"/>
    <w:rsid w:val="002B3FDA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2F7508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330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36D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57609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455E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0A1C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3D8F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19C0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D7CD0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728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50A1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B7E3F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0B1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6F2E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B9E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3F7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D81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57EA2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0609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DC4"/>
    <w:rsid w:val="00F84F2A"/>
    <w:rsid w:val="00F85541"/>
    <w:rsid w:val="00F866B5"/>
    <w:rsid w:val="00F86BAC"/>
    <w:rsid w:val="00F901DA"/>
    <w:rsid w:val="00F9024A"/>
    <w:rsid w:val="00F91125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126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3E7444-9BCD-48BC-AD9B-DCEAFE02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1923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7</cp:revision>
  <cp:lastPrinted>2022-06-07T10:06:00Z</cp:lastPrinted>
  <dcterms:created xsi:type="dcterms:W3CDTF">2024-09-17T09:34:00Z</dcterms:created>
  <dcterms:modified xsi:type="dcterms:W3CDTF">2025-03-29T09:35:00Z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