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C260C8" w14:textId="77777777" w:rsidR="001B0830" w:rsidRDefault="001B0830">
      <w:pPr>
        <w:pStyle w:val="Nadpis1"/>
        <w:ind w:left="0" w:right="-110" w:firstLine="0"/>
        <w:jc w:val="left"/>
        <w:rPr>
          <w:sz w:val="8"/>
          <w:szCs w:val="8"/>
        </w:rPr>
      </w:pPr>
      <w:r>
        <w:rPr>
          <w:b w:val="0"/>
          <w:caps w:val="0"/>
          <w:sz w:val="20"/>
          <w:szCs w:val="20"/>
        </w:rPr>
        <w:t>P</w:t>
      </w:r>
      <w:r w:rsidR="00B5347F">
        <w:rPr>
          <w:b w:val="0"/>
          <w:caps w:val="0"/>
          <w:sz w:val="20"/>
          <w:szCs w:val="20"/>
        </w:rPr>
        <w:t xml:space="preserve">říloha č. </w:t>
      </w:r>
      <w:r w:rsidR="008846E1">
        <w:rPr>
          <w:b w:val="0"/>
          <w:caps w:val="0"/>
          <w:sz w:val="20"/>
          <w:szCs w:val="20"/>
        </w:rPr>
        <w:t>5</w:t>
      </w:r>
    </w:p>
    <w:p w14:paraId="68079FFC" w14:textId="77777777" w:rsidR="001B0830" w:rsidRDefault="001B0830">
      <w:pPr>
        <w:pStyle w:val="Nadpis1"/>
        <w:ind w:left="0" w:right="-110" w:firstLine="0"/>
        <w:rPr>
          <w:sz w:val="8"/>
          <w:szCs w:val="8"/>
        </w:rPr>
      </w:pPr>
    </w:p>
    <w:p w14:paraId="079183C1" w14:textId="77777777" w:rsidR="00C01E09" w:rsidRDefault="0084666C" w:rsidP="00D323B9">
      <w:pPr>
        <w:pStyle w:val="Zkladntex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ČESTNÉ PROHLÁŠENÍ ÚČASTNÍKA ZADÁVACÍHO ŘÍZENÍ</w:t>
      </w:r>
    </w:p>
    <w:tbl>
      <w:tblPr>
        <w:tblpPr w:leftFromText="141" w:rightFromText="141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6095"/>
      </w:tblGrid>
      <w:tr w:rsidR="0084666C" w:rsidRPr="006A0A0E" w14:paraId="399E5551" w14:textId="77777777">
        <w:trPr>
          <w:trHeight w:val="284"/>
        </w:trPr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4784A98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Zadavatel:</w:t>
            </w:r>
          </w:p>
        </w:tc>
        <w:tc>
          <w:tcPr>
            <w:tcW w:w="60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45D28DFF" w14:textId="77777777" w:rsidR="0084666C" w:rsidRPr="006A0A0E" w:rsidRDefault="0084666C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</w:rPr>
              <w:t>Nemocnice Nové Město na Moravě, příspěvková organizace</w:t>
            </w:r>
          </w:p>
        </w:tc>
      </w:tr>
      <w:tr w:rsidR="0084666C" w:rsidRPr="006A0A0E" w14:paraId="70537B04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A3BCA90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sídlo zadavatele: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2D6AA64" w14:textId="77777777" w:rsidR="0084666C" w:rsidRPr="006A0A0E" w:rsidRDefault="0084666C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</w:rPr>
              <w:t>Žďárská 610, 592 31  Nové Město na Moravě</w:t>
            </w:r>
          </w:p>
        </w:tc>
      </w:tr>
      <w:tr w:rsidR="0084666C" w:rsidRPr="006A0A0E" w14:paraId="432ECD6F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DA34D9A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zastoupený: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CE4DE3F" w14:textId="77777777" w:rsidR="0084666C" w:rsidRPr="006A0A0E" w:rsidRDefault="0084666C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</w:rPr>
              <w:t>JUDr. Věrou Palečkovou</w:t>
            </w:r>
          </w:p>
        </w:tc>
      </w:tr>
      <w:tr w:rsidR="0084666C" w:rsidRPr="006A0A0E" w14:paraId="620FAFE1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58BFE27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IČO: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6A20E6A" w14:textId="77777777" w:rsidR="0084666C" w:rsidRPr="006A0A0E" w:rsidRDefault="0084666C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</w:rPr>
              <w:t>00842001</w:t>
            </w:r>
          </w:p>
        </w:tc>
      </w:tr>
      <w:tr w:rsidR="0084666C" w:rsidRPr="006A0A0E" w14:paraId="3B0CC211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0EDB2D7F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název VZ: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096D240D" w14:textId="1C137CB1" w:rsidR="0084666C" w:rsidRPr="006A0A0E" w:rsidRDefault="00A662A7" w:rsidP="00AA01DA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</w:rPr>
              <w:t>Vybavení hemodialyzačního středi</w:t>
            </w:r>
            <w:r w:rsidR="00AA01DA">
              <w:rPr>
                <w:rFonts w:eastAsia="Arial Unicode MS" w:cs="Mangal"/>
                <w:b/>
                <w:kern w:val="2"/>
                <w:sz w:val="20"/>
                <w:szCs w:val="20"/>
              </w:rPr>
              <w:t>ska</w:t>
            </w:r>
          </w:p>
        </w:tc>
      </w:tr>
      <w:tr w:rsidR="0084666C" w:rsidRPr="006A0A0E" w14:paraId="253A9C0A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737DDA9E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druh zadávacího řízení: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E38D470" w14:textId="77777777" w:rsidR="0084666C" w:rsidRPr="006A0A0E" w:rsidRDefault="0084666C" w:rsidP="00211414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b/>
                <w:kern w:val="2"/>
                <w:sz w:val="20"/>
                <w:szCs w:val="20"/>
              </w:rPr>
              <w:t xml:space="preserve">veřejná zakázka malého rozsahu na </w:t>
            </w:r>
            <w:r w:rsidR="00211414">
              <w:rPr>
                <w:rFonts w:eastAsia="Arial Unicode MS" w:cs="Mangal"/>
                <w:b/>
                <w:kern w:val="2"/>
                <w:sz w:val="20"/>
                <w:szCs w:val="20"/>
              </w:rPr>
              <w:t>dodávky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</w:rPr>
              <w:t xml:space="preserve"> </w:t>
            </w:r>
          </w:p>
        </w:tc>
      </w:tr>
      <w:tr w:rsidR="0084666C" w:rsidRPr="006A0A0E" w14:paraId="29F517DA" w14:textId="77777777">
        <w:trPr>
          <w:trHeight w:val="284"/>
        </w:trPr>
        <w:tc>
          <w:tcPr>
            <w:tcW w:w="28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5480ECD2" w14:textId="77777777" w:rsidR="0084666C" w:rsidRPr="006A0A0E" w:rsidRDefault="0084666C">
            <w:pPr>
              <w:rPr>
                <w:rFonts w:eastAsia="Arial Unicode MS" w:cs="Mangal"/>
                <w:i/>
                <w:kern w:val="2"/>
                <w:sz w:val="20"/>
                <w:szCs w:val="20"/>
              </w:rPr>
            </w:pPr>
            <w:r w:rsidRPr="006A0A0E">
              <w:rPr>
                <w:rFonts w:eastAsia="Arial Unicode MS" w:cs="Mangal"/>
                <w:i/>
                <w:kern w:val="2"/>
                <w:sz w:val="20"/>
                <w:szCs w:val="20"/>
              </w:rPr>
              <w:t>ev. č. VZ u zadavatele: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10A0F2D" w14:textId="5DA44CE3" w:rsidR="002A2CB3" w:rsidRPr="006A0A0E" w:rsidRDefault="0084666C" w:rsidP="001130AB">
            <w:pPr>
              <w:rPr>
                <w:rFonts w:eastAsia="Arial Unicode MS" w:cs="Mangal"/>
                <w:b/>
                <w:kern w:val="2"/>
                <w:sz w:val="20"/>
                <w:szCs w:val="20"/>
              </w:rPr>
            </w:pPr>
            <w:r>
              <w:rPr>
                <w:rFonts w:eastAsia="Arial Unicode MS" w:cs="Mangal"/>
                <w:b/>
                <w:kern w:val="2"/>
                <w:sz w:val="20"/>
                <w:szCs w:val="20"/>
              </w:rPr>
              <w:t>VZ/</w:t>
            </w:r>
            <w:r w:rsidR="007D0A2E">
              <w:rPr>
                <w:rFonts w:eastAsia="Arial Unicode MS" w:cs="Mangal"/>
                <w:b/>
                <w:kern w:val="2"/>
                <w:sz w:val="20"/>
                <w:szCs w:val="20"/>
              </w:rPr>
              <w:t>2</w:t>
            </w:r>
            <w:r w:rsidR="00A662A7">
              <w:rPr>
                <w:rFonts w:eastAsia="Arial Unicode MS" w:cs="Mangal"/>
                <w:b/>
                <w:kern w:val="2"/>
                <w:sz w:val="20"/>
                <w:szCs w:val="20"/>
              </w:rPr>
              <w:t>6</w:t>
            </w:r>
            <w:r>
              <w:rPr>
                <w:rFonts w:eastAsia="Arial Unicode MS" w:cs="Mangal"/>
                <w:b/>
                <w:kern w:val="2"/>
                <w:sz w:val="20"/>
                <w:szCs w:val="20"/>
              </w:rPr>
              <w:t>/</w:t>
            </w:r>
            <w:r w:rsidR="00A62507">
              <w:rPr>
                <w:rFonts w:eastAsia="Arial Unicode MS" w:cs="Mangal"/>
                <w:b/>
                <w:kern w:val="2"/>
                <w:sz w:val="20"/>
                <w:szCs w:val="20"/>
              </w:rPr>
              <w:t>0</w:t>
            </w:r>
            <w:r w:rsidR="00A662A7">
              <w:rPr>
                <w:rFonts w:eastAsia="Arial Unicode MS" w:cs="Mangal"/>
                <w:b/>
                <w:kern w:val="2"/>
                <w:sz w:val="20"/>
                <w:szCs w:val="20"/>
              </w:rPr>
              <w:t>1</w:t>
            </w:r>
          </w:p>
        </w:tc>
      </w:tr>
    </w:tbl>
    <w:p w14:paraId="3AA0CC41" w14:textId="77777777" w:rsidR="0084666C" w:rsidRDefault="0084666C" w:rsidP="00D323B9">
      <w:pPr>
        <w:pStyle w:val="Zkladntext"/>
        <w:jc w:val="center"/>
        <w:rPr>
          <w:b/>
          <w:sz w:val="20"/>
          <w:szCs w:val="20"/>
        </w:rPr>
      </w:pPr>
    </w:p>
    <w:p w14:paraId="45C8AD15" w14:textId="77777777" w:rsidR="00410BAD" w:rsidRDefault="00410BAD" w:rsidP="00410BAD">
      <w:pPr>
        <w:pStyle w:val="Zkladntext"/>
        <w:numPr>
          <w:ilvl w:val="0"/>
          <w:numId w:val="3"/>
        </w:numPr>
        <w:ind w:left="426" w:hanging="426"/>
        <w:rPr>
          <w:b/>
          <w:sz w:val="20"/>
          <w:szCs w:val="20"/>
        </w:rPr>
      </w:pPr>
      <w:r>
        <w:rPr>
          <w:b/>
          <w:u w:val="single"/>
        </w:rPr>
        <w:t xml:space="preserve">Čestné prohlášení o splnění základní způsobilosti </w:t>
      </w:r>
      <w:r>
        <w:rPr>
          <w:b/>
          <w:bCs/>
          <w:u w:val="single"/>
        </w:rPr>
        <w:t>nezbytné pro plnění veřejné zakázky malého rozsahu</w:t>
      </w:r>
    </w:p>
    <w:p w14:paraId="3EA4E5CE" w14:textId="77777777" w:rsidR="00410BAD" w:rsidRDefault="00410BAD" w:rsidP="00410BAD">
      <w:pPr>
        <w:jc w:val="both"/>
        <w:rPr>
          <w:b/>
          <w:sz w:val="20"/>
          <w:szCs w:val="20"/>
        </w:rPr>
      </w:pPr>
    </w:p>
    <w:p w14:paraId="5710EE3F" w14:textId="77777777" w:rsidR="00410BAD" w:rsidRDefault="00410BAD" w:rsidP="00410BAD">
      <w:pPr>
        <w:pStyle w:val="Zkladntext"/>
        <w:ind w:left="567" w:hanging="567"/>
        <w:jc w:val="both"/>
        <w:rPr>
          <w:b/>
          <w:sz w:val="8"/>
          <w:szCs w:val="8"/>
        </w:rPr>
      </w:pPr>
      <w:r>
        <w:rPr>
          <w:b/>
          <w:sz w:val="22"/>
          <w:szCs w:val="22"/>
        </w:rPr>
        <w:t>Prohlašuji, že jako</w:t>
      </w:r>
      <w:r>
        <w:rPr>
          <w:b/>
          <w:sz w:val="22"/>
          <w:szCs w:val="22"/>
          <w:shd w:val="clear" w:color="auto" w:fill="FFFFFF"/>
        </w:rPr>
        <w:t xml:space="preserve"> účastník zadávacího řízení</w:t>
      </w:r>
      <w:r>
        <w:rPr>
          <w:b/>
          <w:sz w:val="22"/>
          <w:szCs w:val="22"/>
        </w:rPr>
        <w:t xml:space="preserve"> splňuji základní způsobilost, neboť jsem účastníkem:</w:t>
      </w:r>
    </w:p>
    <w:p w14:paraId="3F90BBA2" w14:textId="77777777" w:rsidR="00410BAD" w:rsidRDefault="00410BAD" w:rsidP="00410BAD">
      <w:pPr>
        <w:jc w:val="both"/>
        <w:rPr>
          <w:b/>
          <w:sz w:val="8"/>
          <w:szCs w:val="8"/>
        </w:rPr>
      </w:pPr>
    </w:p>
    <w:p w14:paraId="2E7AFA0A" w14:textId="77777777" w:rsidR="00410BAD" w:rsidRDefault="00410BAD" w:rsidP="00410BAD">
      <w:pPr>
        <w:pStyle w:val="Zkladntextodsazen"/>
        <w:numPr>
          <w:ilvl w:val="0"/>
          <w:numId w:val="2"/>
        </w:numPr>
        <w:tabs>
          <w:tab w:val="clear" w:pos="0"/>
        </w:tabs>
        <w:spacing w:before="120"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který nebyl v zemi svého sídla v posledních 5 letech před zahájením zadávacího řízení pravomocně odsouzen pro trestný č</w:t>
      </w:r>
      <w:r>
        <w:rPr>
          <w:sz w:val="22"/>
          <w:szCs w:val="22"/>
          <w:shd w:val="clear" w:color="auto" w:fill="FFFFFF"/>
        </w:rPr>
        <w:t>in spáchaný ve prospěch organizované zločinecké skupiny nebo trestný čin účasti na 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 osobu v statutárním orgánu dodavatele,</w:t>
      </w:r>
    </w:p>
    <w:p w14:paraId="3ED71059" w14:textId="77777777" w:rsidR="00410BAD" w:rsidRDefault="00410BAD" w:rsidP="00410BAD">
      <w:pPr>
        <w:pStyle w:val="Zkladntextodsazen"/>
        <w:numPr>
          <w:ilvl w:val="0"/>
          <w:numId w:val="2"/>
        </w:numPr>
        <w:tabs>
          <w:tab w:val="clear" w:pos="0"/>
        </w:tabs>
        <w:spacing w:before="120"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>který nemá v České republice nebo v zemi svého sídla v evidenci daní zachycen splatný daňový nedoplatek,</w:t>
      </w:r>
    </w:p>
    <w:p w14:paraId="5B9B0172" w14:textId="77777777" w:rsidR="00410BAD" w:rsidRDefault="00410BAD" w:rsidP="00410BAD">
      <w:pPr>
        <w:pStyle w:val="Zkladntextodsazen"/>
        <w:numPr>
          <w:ilvl w:val="0"/>
          <w:numId w:val="2"/>
        </w:numPr>
        <w:tabs>
          <w:tab w:val="clear" w:pos="0"/>
        </w:tabs>
        <w:spacing w:before="120"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který nemá v České republice nebo v zemi svého sídla splatný nedoplatek na pojistném nebo na penále na veřejné zdravotní pojištění, </w:t>
      </w:r>
    </w:p>
    <w:p w14:paraId="64934775" w14:textId="77777777" w:rsidR="00410BAD" w:rsidRDefault="00410BAD" w:rsidP="00410BAD">
      <w:pPr>
        <w:pStyle w:val="Zkladntextodsazen"/>
        <w:numPr>
          <w:ilvl w:val="0"/>
          <w:numId w:val="2"/>
        </w:numPr>
        <w:tabs>
          <w:tab w:val="clear" w:pos="0"/>
        </w:tabs>
        <w:spacing w:before="120" w:after="120"/>
        <w:ind w:left="426" w:hanging="426"/>
        <w:rPr>
          <w:sz w:val="22"/>
          <w:szCs w:val="22"/>
        </w:rPr>
      </w:pPr>
      <w:r>
        <w:rPr>
          <w:sz w:val="22"/>
          <w:szCs w:val="22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01293391" w14:textId="77777777" w:rsidR="00410BAD" w:rsidRPr="00410BAD" w:rsidRDefault="00410BAD" w:rsidP="00410BAD">
      <w:pPr>
        <w:pStyle w:val="Zkladntextodsazen"/>
        <w:numPr>
          <w:ilvl w:val="0"/>
          <w:numId w:val="2"/>
        </w:numPr>
        <w:tabs>
          <w:tab w:val="clear" w:pos="0"/>
        </w:tabs>
        <w:spacing w:before="120" w:after="120"/>
        <w:ind w:left="426" w:hanging="426"/>
      </w:pPr>
      <w:r>
        <w:rPr>
          <w:sz w:val="22"/>
          <w:szCs w:val="22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>
        <w:rPr>
          <w:sz w:val="22"/>
          <w:szCs w:val="22"/>
          <w:shd w:val="clear" w:color="auto" w:fill="FFFFFF"/>
        </w:rPr>
        <w:t>dodavatele.</w:t>
      </w:r>
    </w:p>
    <w:p w14:paraId="24ABEFE9" w14:textId="77777777" w:rsidR="00410BAD" w:rsidRDefault="00410BAD" w:rsidP="00410BAD">
      <w:pPr>
        <w:pStyle w:val="Zkladntextodsazen"/>
        <w:spacing w:before="120" w:after="120"/>
        <w:ind w:left="426" w:firstLine="0"/>
      </w:pPr>
    </w:p>
    <w:p w14:paraId="731F73E4" w14:textId="77777777" w:rsidR="00444C77" w:rsidRDefault="00444C77" w:rsidP="00410BAD">
      <w:pPr>
        <w:pStyle w:val="Zkladntextodsazen"/>
        <w:spacing w:before="120" w:after="120"/>
        <w:ind w:left="426" w:firstLine="0"/>
      </w:pPr>
    </w:p>
    <w:p w14:paraId="18ADEAA7" w14:textId="77777777" w:rsidR="00444C77" w:rsidRDefault="00444C77" w:rsidP="00410BAD">
      <w:pPr>
        <w:pStyle w:val="Zkladntextodsazen"/>
        <w:spacing w:before="120" w:after="120"/>
        <w:ind w:left="426" w:firstLine="0"/>
      </w:pPr>
    </w:p>
    <w:p w14:paraId="630FCB6D" w14:textId="77777777" w:rsidR="00444C77" w:rsidRDefault="00444C77" w:rsidP="00410BAD">
      <w:pPr>
        <w:pStyle w:val="Zkladntextodsazen"/>
        <w:spacing w:before="120" w:after="120"/>
        <w:ind w:left="426" w:firstLine="0"/>
      </w:pPr>
    </w:p>
    <w:p w14:paraId="6FFC0EBA" w14:textId="77777777" w:rsidR="00444C77" w:rsidRDefault="00444C77" w:rsidP="00410BAD">
      <w:pPr>
        <w:pStyle w:val="Zkladntextodsazen"/>
        <w:spacing w:before="120" w:after="120"/>
        <w:ind w:left="426" w:firstLine="0"/>
      </w:pPr>
    </w:p>
    <w:p w14:paraId="33CDF89F" w14:textId="77777777" w:rsidR="00444C77" w:rsidRPr="006E0AAA" w:rsidRDefault="00444C77" w:rsidP="00410BAD">
      <w:pPr>
        <w:pStyle w:val="Zkladntextodsazen"/>
        <w:spacing w:before="120" w:after="120"/>
        <w:ind w:left="426" w:firstLine="0"/>
      </w:pPr>
    </w:p>
    <w:p w14:paraId="7FC7B9C2" w14:textId="77777777" w:rsidR="00410BAD" w:rsidRPr="00CA575E" w:rsidRDefault="00410BAD" w:rsidP="00410BAD">
      <w:pPr>
        <w:pStyle w:val="Zkladntext"/>
        <w:numPr>
          <w:ilvl w:val="0"/>
          <w:numId w:val="3"/>
        </w:numPr>
        <w:ind w:left="567" w:hanging="567"/>
        <w:rPr>
          <w:b/>
          <w:u w:val="single"/>
        </w:rPr>
      </w:pPr>
      <w:r>
        <w:rPr>
          <w:b/>
          <w:u w:val="single"/>
        </w:rPr>
        <w:t xml:space="preserve">Ostatní podmínky </w:t>
      </w:r>
      <w:r w:rsidRPr="00CA575E">
        <w:rPr>
          <w:b/>
          <w:u w:val="single"/>
        </w:rPr>
        <w:t>nezbytné pro plnění  veřejné zakázky malého rozsahu</w:t>
      </w:r>
    </w:p>
    <w:p w14:paraId="2C2E4B0D" w14:textId="77777777" w:rsidR="00410BAD" w:rsidRPr="00922AAF" w:rsidRDefault="00410BAD" w:rsidP="00410BAD">
      <w:pPr>
        <w:pStyle w:val="Zkladntext"/>
        <w:jc w:val="center"/>
        <w:rPr>
          <w:b/>
          <w:u w:val="single"/>
        </w:rPr>
      </w:pPr>
    </w:p>
    <w:p w14:paraId="07020A11" w14:textId="77777777" w:rsidR="00410BAD" w:rsidRPr="006E0AAA" w:rsidRDefault="00410BAD" w:rsidP="00410BAD">
      <w:pPr>
        <w:pStyle w:val="Zkladntext"/>
        <w:rPr>
          <w:b/>
          <w:sz w:val="22"/>
          <w:szCs w:val="22"/>
        </w:rPr>
      </w:pPr>
      <w:r>
        <w:rPr>
          <w:b/>
          <w:sz w:val="22"/>
          <w:szCs w:val="22"/>
        </w:rPr>
        <w:t>Prohlašuji, že jako</w:t>
      </w:r>
      <w:r>
        <w:rPr>
          <w:b/>
          <w:sz w:val="22"/>
          <w:szCs w:val="22"/>
          <w:shd w:val="clear" w:color="auto" w:fill="FFFFFF"/>
        </w:rPr>
        <w:t xml:space="preserve"> účastník zadávacího řízení</w:t>
      </w:r>
      <w:r>
        <w:rPr>
          <w:b/>
          <w:sz w:val="22"/>
          <w:szCs w:val="22"/>
        </w:rPr>
        <w:t xml:space="preserve"> splňuji ostatní kvalifikaci, neboť nejsem:</w:t>
      </w:r>
    </w:p>
    <w:p w14:paraId="7448E791" w14:textId="77777777" w:rsidR="00410BAD" w:rsidRPr="006E0AAA" w:rsidRDefault="00410BAD" w:rsidP="00410BAD">
      <w:pPr>
        <w:pStyle w:val="Zkladntextodsazen"/>
        <w:numPr>
          <w:ilvl w:val="0"/>
          <w:numId w:val="7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fyzickou či právnickou osobou nebo subjektem či orgánem se sídlem v Rusku,</w:t>
      </w:r>
    </w:p>
    <w:p w14:paraId="2BE8AB20" w14:textId="77777777" w:rsidR="00410BAD" w:rsidRPr="006E0AAA" w:rsidRDefault="00410BAD" w:rsidP="00410BAD">
      <w:pPr>
        <w:pStyle w:val="Zkladntextodsazen"/>
        <w:numPr>
          <w:ilvl w:val="0"/>
          <w:numId w:val="7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17F9B16F" w14:textId="77777777" w:rsidR="00410BAD" w:rsidRDefault="00410BAD" w:rsidP="00410BAD">
      <w:pPr>
        <w:pStyle w:val="Zkladntextodsazen"/>
        <w:numPr>
          <w:ilvl w:val="0"/>
          <w:numId w:val="7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6118BBC0" w14:textId="77777777" w:rsidR="00410BAD" w:rsidRDefault="00410BAD" w:rsidP="00410BAD">
      <w:pPr>
        <w:pStyle w:val="Zkladntext"/>
        <w:ind w:left="567"/>
        <w:rPr>
          <w:b/>
          <w:sz w:val="22"/>
          <w:szCs w:val="22"/>
        </w:rPr>
      </w:pPr>
    </w:p>
    <w:p w14:paraId="0CE79915" w14:textId="77777777" w:rsidR="00410BAD" w:rsidRDefault="00410BAD" w:rsidP="00410BAD">
      <w:pPr>
        <w:pStyle w:val="Zkladntext"/>
        <w:ind w:left="567"/>
        <w:rPr>
          <w:b/>
          <w:sz w:val="22"/>
          <w:szCs w:val="22"/>
        </w:rPr>
      </w:pPr>
    </w:p>
    <w:p w14:paraId="2BE8766C" w14:textId="77777777" w:rsidR="00410BAD" w:rsidRPr="006E0AAA" w:rsidRDefault="00410BAD" w:rsidP="00410BAD">
      <w:pPr>
        <w:pStyle w:val="Zkladntext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Dále prohlašuji, že nebudu</w:t>
      </w:r>
      <w:r w:rsidRPr="006E0AAA">
        <w:rPr>
          <w:b/>
          <w:sz w:val="22"/>
          <w:szCs w:val="22"/>
        </w:rPr>
        <w:t xml:space="preserve"> veřejnou zakázku realizovat společně s jiným dodavatelem či prostřednictvím poddodavatele, jehož podíl na plnění veřejné zakázky tvoří více než 10 % hodnoty zakázky</w:t>
      </w:r>
      <w:r>
        <w:rPr>
          <w:b/>
          <w:sz w:val="22"/>
          <w:szCs w:val="22"/>
        </w:rPr>
        <w:t>,</w:t>
      </w:r>
      <w:r w:rsidRPr="006E0AAA">
        <w:rPr>
          <w:b/>
          <w:sz w:val="22"/>
          <w:szCs w:val="22"/>
        </w:rPr>
        <w:t xml:space="preserve"> který je:</w:t>
      </w:r>
    </w:p>
    <w:p w14:paraId="1013E521" w14:textId="77777777" w:rsidR="00410BAD" w:rsidRPr="006E0AAA" w:rsidRDefault="00410BAD" w:rsidP="00410BAD">
      <w:pPr>
        <w:pStyle w:val="Zkladntextodsazen"/>
        <w:numPr>
          <w:ilvl w:val="0"/>
          <w:numId w:val="5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fyzickou či právnickou osobou nebo subjektem či orgánem se sídlem v Rusku,</w:t>
      </w:r>
    </w:p>
    <w:p w14:paraId="6649D8EF" w14:textId="77777777" w:rsidR="00410BAD" w:rsidRPr="006E0AAA" w:rsidRDefault="00410BAD" w:rsidP="00410BAD">
      <w:pPr>
        <w:pStyle w:val="Zkladntextodsazen"/>
        <w:numPr>
          <w:ilvl w:val="0"/>
          <w:numId w:val="5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právnickou osobou, subjektem nebo orgánem, který je z více než 50 % přímo či nepřímo vlastněn některým ze subjektů uvedených v písmeni a) tohoto odstavce, nebo</w:t>
      </w:r>
    </w:p>
    <w:p w14:paraId="3A1440A3" w14:textId="77777777" w:rsidR="00410BAD" w:rsidRPr="006E0AAA" w:rsidRDefault="00410BAD" w:rsidP="00410BAD">
      <w:pPr>
        <w:pStyle w:val="Zkladntextodsazen"/>
        <w:numPr>
          <w:ilvl w:val="0"/>
          <w:numId w:val="5"/>
        </w:numPr>
        <w:spacing w:before="120" w:after="120"/>
        <w:ind w:left="426" w:hanging="426"/>
        <w:rPr>
          <w:sz w:val="22"/>
          <w:szCs w:val="22"/>
        </w:rPr>
      </w:pPr>
      <w:r w:rsidRPr="006E0AAA">
        <w:rPr>
          <w:sz w:val="22"/>
          <w:szCs w:val="22"/>
        </w:rPr>
        <w:t>fyzickou nebo právnickou osobou, subjektem nebo orgánem, který jedná jménem nebo na pokyn některého ze subjektů uvedených v písmeni a) nebo b) tohoto odstavce.</w:t>
      </w:r>
    </w:p>
    <w:p w14:paraId="360071B3" w14:textId="77777777" w:rsidR="001B0830" w:rsidRDefault="001B0830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14:paraId="4A16BA9E" w14:textId="77777777" w:rsidR="00A62507" w:rsidRPr="00194083" w:rsidRDefault="00A62507" w:rsidP="00A62507">
      <w:pPr>
        <w:pStyle w:val="Zkladntextodsazen"/>
        <w:spacing w:before="120" w:after="120"/>
        <w:ind w:left="0" w:firstLine="0"/>
        <w:rPr>
          <w:rFonts w:cs="Times New Roman"/>
          <w:sz w:val="22"/>
          <w:szCs w:val="22"/>
        </w:rPr>
      </w:pPr>
      <w:r w:rsidRPr="00194083">
        <w:rPr>
          <w:rFonts w:cs="Times New Roman"/>
          <w:sz w:val="22"/>
          <w:szCs w:val="22"/>
        </w:rPr>
        <w:t xml:space="preserve">Zároveň jako účastník řízení </w:t>
      </w:r>
      <w:r w:rsidRPr="00194083">
        <w:rPr>
          <w:rFonts w:cs="Times New Roman"/>
          <w:b/>
          <w:sz w:val="22"/>
          <w:szCs w:val="22"/>
        </w:rPr>
        <w:t>prohlašuji</w:t>
      </w:r>
      <w:r w:rsidRPr="00194083">
        <w:rPr>
          <w:rFonts w:cs="Times New Roman"/>
          <w:sz w:val="22"/>
          <w:szCs w:val="22"/>
        </w:rPr>
        <w:t>, že dodavatel není obchodní společností, ve které veřejný funkcionář uvedený v ust. § 2 odst. 1 písm. c) zákona o střetu zájmů (tj. člen vlády nebo vedoucí jiného ústředního správního úřadu, v jehož čele není člen vlády) nebo jím ovládaná osoba vlastní podíl představující alespoň 25 % účasti společníka v obchodní společnosti.</w:t>
      </w:r>
    </w:p>
    <w:p w14:paraId="65020A06" w14:textId="77777777" w:rsidR="00A62507" w:rsidRDefault="00A62507">
      <w:pPr>
        <w:pStyle w:val="Zkladntextodsazen"/>
        <w:tabs>
          <w:tab w:val="left" w:pos="360"/>
        </w:tabs>
        <w:spacing w:before="120" w:after="120"/>
        <w:ind w:left="0" w:firstLine="0"/>
        <w:rPr>
          <w:sz w:val="22"/>
          <w:szCs w:val="22"/>
          <w:shd w:val="clear" w:color="auto" w:fill="FFFFFF"/>
        </w:rPr>
      </w:pPr>
    </w:p>
    <w:p w14:paraId="1A478516" w14:textId="77777777" w:rsidR="001B0830" w:rsidRDefault="001B0830">
      <w:pPr>
        <w:ind w:left="3540" w:hanging="3540"/>
        <w:jc w:val="both"/>
        <w:rPr>
          <w:sz w:val="22"/>
          <w:szCs w:val="22"/>
        </w:rPr>
      </w:pPr>
    </w:p>
    <w:p w14:paraId="44C96EF7" w14:textId="77777777" w:rsidR="001B0830" w:rsidRDefault="001B0830">
      <w:pPr>
        <w:ind w:left="3540" w:hanging="3540"/>
        <w:jc w:val="both"/>
        <w:rPr>
          <w:sz w:val="22"/>
          <w:szCs w:val="22"/>
        </w:rPr>
      </w:pPr>
      <w:r>
        <w:rPr>
          <w:sz w:val="22"/>
          <w:szCs w:val="22"/>
        </w:rPr>
        <w:t>Datum</w:t>
      </w:r>
      <w:permStart w:id="1832733947" w:edGrp="everyone"/>
      <w:r>
        <w:rPr>
          <w:sz w:val="22"/>
          <w:szCs w:val="22"/>
        </w:rPr>
        <w:t>.....................................................</w:t>
      </w:r>
      <w:r>
        <w:rPr>
          <w:sz w:val="22"/>
          <w:szCs w:val="22"/>
        </w:rPr>
        <w:tab/>
      </w:r>
    </w:p>
    <w:permEnd w:id="1832733947"/>
    <w:p w14:paraId="7EB2C8A0" w14:textId="77777777" w:rsidR="001B0830" w:rsidRDefault="001B0830">
      <w:pPr>
        <w:ind w:left="3540" w:hanging="3540"/>
        <w:jc w:val="both"/>
        <w:rPr>
          <w:sz w:val="22"/>
          <w:szCs w:val="22"/>
        </w:rPr>
      </w:pPr>
    </w:p>
    <w:p w14:paraId="2BC7AC98" w14:textId="77777777" w:rsidR="001B0830" w:rsidRDefault="001B0830">
      <w:pPr>
        <w:ind w:left="3540" w:hanging="3540"/>
        <w:jc w:val="both"/>
        <w:rPr>
          <w:sz w:val="22"/>
          <w:szCs w:val="22"/>
        </w:rPr>
      </w:pPr>
    </w:p>
    <w:p w14:paraId="26351079" w14:textId="77777777" w:rsidR="001B0830" w:rsidRDefault="001B0830">
      <w:pPr>
        <w:ind w:left="3540" w:hanging="212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……………………………………………………</w:t>
      </w:r>
    </w:p>
    <w:p w14:paraId="5CC5AFD9" w14:textId="77777777" w:rsidR="001B0830" w:rsidRDefault="001B0830">
      <w:pPr>
        <w:ind w:left="4248"/>
        <w:jc w:val="both"/>
        <w:rPr>
          <w:sz w:val="22"/>
          <w:szCs w:val="22"/>
        </w:rPr>
      </w:pPr>
      <w:permStart w:id="41492268" w:edGrp="everyone"/>
      <w:r>
        <w:rPr>
          <w:sz w:val="22"/>
          <w:szCs w:val="22"/>
        </w:rPr>
        <w:t xml:space="preserve">                      jméno, razítko a podpis </w:t>
      </w:r>
    </w:p>
    <w:p w14:paraId="26F7F306" w14:textId="77777777" w:rsidR="001B0830" w:rsidRDefault="001B0830">
      <w:pPr>
        <w:ind w:left="4248"/>
        <w:jc w:val="both"/>
      </w:pPr>
      <w:r>
        <w:rPr>
          <w:sz w:val="22"/>
          <w:szCs w:val="22"/>
        </w:rPr>
        <w:t xml:space="preserve">                statutárního orgánu dodavatele</w:t>
      </w:r>
    </w:p>
    <w:permEnd w:id="41492268"/>
    <w:p w14:paraId="1132E2D5" w14:textId="77777777" w:rsidR="001B0830" w:rsidRDefault="001B0830">
      <w:pPr>
        <w:jc w:val="both"/>
      </w:pPr>
    </w:p>
    <w:sectPr w:rsidR="001B0830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2" w15:restartNumberingAfterBreak="0">
    <w:nsid w:val="0ACD1BEF"/>
    <w:multiLevelType w:val="hybridMultilevel"/>
    <w:tmpl w:val="F98E52AA"/>
    <w:lvl w:ilvl="0" w:tplc="52BC7A8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60AA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4" w15:restartNumberingAfterBreak="0">
    <w:nsid w:val="6D0C346F"/>
    <w:multiLevelType w:val="hybridMultilevel"/>
    <w:tmpl w:val="40D0F4F6"/>
    <w:lvl w:ilvl="0" w:tplc="52BC7A8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F94D8B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abstractNum w:abstractNumId="6" w15:restartNumberingAfterBreak="0">
    <w:nsid w:val="7AB0103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  <w:shd w:val="clear" w:color="auto" w:fill="FFFFFF"/>
      </w:rPr>
    </w:lvl>
  </w:abstractNum>
  <w:num w:numId="1" w16cid:durableId="156305585">
    <w:abstractNumId w:val="0"/>
  </w:num>
  <w:num w:numId="2" w16cid:durableId="2142964452">
    <w:abstractNumId w:val="1"/>
  </w:num>
  <w:num w:numId="3" w16cid:durableId="744258482">
    <w:abstractNumId w:val="4"/>
  </w:num>
  <w:num w:numId="4" w16cid:durableId="520094853">
    <w:abstractNumId w:val="3"/>
  </w:num>
  <w:num w:numId="5" w16cid:durableId="1369406342">
    <w:abstractNumId w:val="6"/>
  </w:num>
  <w:num w:numId="6" w16cid:durableId="1305085509">
    <w:abstractNumId w:val="2"/>
  </w:num>
  <w:num w:numId="7" w16cid:durableId="16514025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ocumentProtection w:edit="readOnly" w:enforcement="1" w:cryptProviderType="rsaAES" w:cryptAlgorithmClass="hash" w:cryptAlgorithmType="typeAny" w:cryptAlgorithmSid="14" w:cryptSpinCount="100000" w:hash="ZASAyOUkhk8wNcXk5yvJVBnwFtv4zbnvM883i90EvyFrBZNkNW6kSNrpEQNAQTjCao/Cgt2fVOe7+yko1dEvdw==" w:salt="cV3HMT0uIwl7tCjiIbzgFA==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50C"/>
    <w:rsid w:val="00007B23"/>
    <w:rsid w:val="000148EA"/>
    <w:rsid w:val="00026BFB"/>
    <w:rsid w:val="0006670B"/>
    <w:rsid w:val="000702F9"/>
    <w:rsid w:val="000A0791"/>
    <w:rsid w:val="000D5950"/>
    <w:rsid w:val="001130AB"/>
    <w:rsid w:val="001B0830"/>
    <w:rsid w:val="001C0B0E"/>
    <w:rsid w:val="00202A92"/>
    <w:rsid w:val="00211414"/>
    <w:rsid w:val="00231228"/>
    <w:rsid w:val="00292BEE"/>
    <w:rsid w:val="002A2CB3"/>
    <w:rsid w:val="002F3673"/>
    <w:rsid w:val="0031091F"/>
    <w:rsid w:val="0034136F"/>
    <w:rsid w:val="0038750C"/>
    <w:rsid w:val="00410BAD"/>
    <w:rsid w:val="00444C77"/>
    <w:rsid w:val="004614DC"/>
    <w:rsid w:val="004A730B"/>
    <w:rsid w:val="004C5408"/>
    <w:rsid w:val="004D4AE4"/>
    <w:rsid w:val="005F0B50"/>
    <w:rsid w:val="005F728C"/>
    <w:rsid w:val="006F2EA1"/>
    <w:rsid w:val="0072361D"/>
    <w:rsid w:val="007D0A2E"/>
    <w:rsid w:val="0083704B"/>
    <w:rsid w:val="0084666C"/>
    <w:rsid w:val="008846E1"/>
    <w:rsid w:val="008E06C4"/>
    <w:rsid w:val="00A605FF"/>
    <w:rsid w:val="00A62507"/>
    <w:rsid w:val="00A662A7"/>
    <w:rsid w:val="00AA01DA"/>
    <w:rsid w:val="00B5347F"/>
    <w:rsid w:val="00BC4031"/>
    <w:rsid w:val="00BE5C6C"/>
    <w:rsid w:val="00C01E09"/>
    <w:rsid w:val="00C167A9"/>
    <w:rsid w:val="00C53404"/>
    <w:rsid w:val="00C87DE6"/>
    <w:rsid w:val="00CB7E95"/>
    <w:rsid w:val="00D04A20"/>
    <w:rsid w:val="00D323B9"/>
    <w:rsid w:val="00D53204"/>
    <w:rsid w:val="00E53A8B"/>
    <w:rsid w:val="00EB30CC"/>
    <w:rsid w:val="00EC1D0D"/>
    <w:rsid w:val="00ED7282"/>
    <w:rsid w:val="00EE164A"/>
    <w:rsid w:val="00F33D7D"/>
    <w:rsid w:val="00F62C85"/>
    <w:rsid w:val="00F721F1"/>
    <w:rsid w:val="00FE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C79B58F"/>
  <w15:chartTrackingRefBased/>
  <w15:docId w15:val="{C354DD8A-9D52-4F78-97D2-6052244D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sz w:val="22"/>
      <w:szCs w:val="22"/>
      <w:shd w:val="clear" w:color="auto" w:fill="FFFFFF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A01D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01DA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Revize">
    <w:name w:val="Revision"/>
    <w:hidden/>
    <w:uiPriority w:val="99"/>
    <w:semiHidden/>
    <w:rsid w:val="00E53A8B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4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3840</Characters>
  <Application>Microsoft Office Word</Application>
  <DocSecurity>8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cp:lastModifiedBy>Sylva Klementová</cp:lastModifiedBy>
  <cp:revision>3</cp:revision>
  <cp:lastPrinted>2024-04-17T06:25:00Z</cp:lastPrinted>
  <dcterms:created xsi:type="dcterms:W3CDTF">2026-01-29T08:01:00Z</dcterms:created>
  <dcterms:modified xsi:type="dcterms:W3CDTF">2026-02-02T06:26:00Z</dcterms:modified>
</cp:coreProperties>
</file>