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A58F2" w14:textId="41554B2B" w:rsidR="00C07BA7" w:rsidRDefault="00EA5538" w:rsidP="008D2C7B">
      <w:pPr>
        <w:widowControl w:val="0"/>
        <w:spacing w:line="276" w:lineRule="auto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="00991A34">
        <w:rPr>
          <w:rFonts w:asciiTheme="minorHAnsi" w:hAnsiTheme="minorHAnsi" w:cstheme="minorHAnsi"/>
          <w:b/>
        </w:rPr>
        <w:t xml:space="preserve">Ultrazvukový přístroj  pro </w:t>
      </w:r>
      <w:r w:rsidR="008D2C7B">
        <w:rPr>
          <w:rFonts w:asciiTheme="minorHAnsi" w:hAnsiTheme="minorHAnsi" w:cstheme="minorHAnsi"/>
          <w:b/>
        </w:rPr>
        <w:t>chirur</w:t>
      </w:r>
      <w:r w:rsidR="00B82A70">
        <w:rPr>
          <w:rFonts w:asciiTheme="minorHAnsi" w:hAnsiTheme="minorHAnsi" w:cstheme="minorHAnsi"/>
          <w:b/>
        </w:rPr>
        <w:t>gii</w:t>
      </w:r>
      <w:r w:rsidR="00991A34">
        <w:rPr>
          <w:rFonts w:asciiTheme="minorHAnsi" w:hAnsiTheme="minorHAnsi" w:cstheme="minorHAnsi"/>
          <w:b/>
        </w:rPr>
        <w:t>, VZ/1</w:t>
      </w:r>
      <w:r w:rsidR="008D2C7B">
        <w:rPr>
          <w:rFonts w:asciiTheme="minorHAnsi" w:hAnsiTheme="minorHAnsi" w:cstheme="minorHAnsi"/>
          <w:b/>
        </w:rPr>
        <w:t>6</w:t>
      </w:r>
      <w:r w:rsidR="00991A34">
        <w:rPr>
          <w:rFonts w:asciiTheme="minorHAnsi" w:hAnsiTheme="minorHAnsi" w:cstheme="minorHAnsi"/>
          <w:b/>
        </w:rPr>
        <w:t>/2024</w:t>
      </w:r>
    </w:p>
    <w:p w14:paraId="5E28A39B" w14:textId="6B4D051F" w:rsidR="00EA5538" w:rsidRDefault="00C07BA7" w:rsidP="00C07BA7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1DBA4C86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991A34">
        <w:rPr>
          <w:rFonts w:asciiTheme="minorHAnsi" w:hAnsiTheme="minorHAnsi" w:cstheme="minorHAnsi"/>
        </w:rPr>
        <w:t>Výzvy</w:t>
      </w:r>
      <w:r w:rsidR="00AA3E9E">
        <w:rPr>
          <w:rFonts w:asciiTheme="minorHAnsi" w:hAnsiTheme="minorHAnsi" w:cstheme="minorHAnsi"/>
        </w:rPr>
        <w:t xml:space="preserve"> </w:t>
      </w:r>
      <w:r w:rsidR="00A02000">
        <w:rPr>
          <w:rFonts w:asciiTheme="minorHAnsi" w:hAnsiTheme="minorHAnsi" w:cstheme="minorHAnsi"/>
        </w:rPr>
        <w:t xml:space="preserve">a č. </w:t>
      </w:r>
      <w:r w:rsidR="00991A34">
        <w:rPr>
          <w:rFonts w:asciiTheme="minorHAnsi" w:hAnsiTheme="minorHAnsi" w:cstheme="minorHAnsi"/>
        </w:rPr>
        <w:t>2</w:t>
      </w:r>
      <w:r w:rsidR="00A02000">
        <w:rPr>
          <w:rFonts w:asciiTheme="minorHAnsi" w:hAnsiTheme="minorHAnsi" w:cstheme="minorHAnsi"/>
        </w:rPr>
        <w:t xml:space="preserve"> Smlouvy</w:t>
      </w:r>
      <w:r w:rsidR="00057AF2">
        <w:rPr>
          <w:rFonts w:asciiTheme="minorHAnsi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23DA50F5" w14:textId="1C860813" w:rsidR="00991A34" w:rsidRDefault="00991A34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 xml:space="preserve">Ultrazvukový přístroj  pro </w:t>
      </w:r>
      <w:r w:rsidR="008D2C7B">
        <w:rPr>
          <w:rFonts w:asciiTheme="minorHAnsi" w:hAnsiTheme="minorHAnsi" w:cstheme="minorHAnsi"/>
          <w:b/>
        </w:rPr>
        <w:t>chirur</w:t>
      </w:r>
      <w:r w:rsidR="00B82A70">
        <w:rPr>
          <w:rFonts w:asciiTheme="minorHAnsi" w:hAnsiTheme="minorHAnsi" w:cstheme="minorHAnsi"/>
          <w:b/>
        </w:rPr>
        <w:t>gii</w:t>
      </w:r>
      <w:r>
        <w:rPr>
          <w:rFonts w:asciiTheme="minorHAnsi" w:hAnsiTheme="minorHAnsi" w:cstheme="minorHAnsi"/>
          <w:b/>
        </w:rPr>
        <w:t>, VZ/1</w:t>
      </w:r>
      <w:r w:rsidR="008D2C7B">
        <w:rPr>
          <w:rFonts w:asciiTheme="minorHAnsi" w:hAnsiTheme="minorHAnsi" w:cstheme="minorHAnsi"/>
          <w:b/>
        </w:rPr>
        <w:t>6</w:t>
      </w:r>
      <w:bookmarkStart w:id="1" w:name="_GoBack"/>
      <w:bookmarkEnd w:id="1"/>
      <w:r>
        <w:rPr>
          <w:rFonts w:asciiTheme="minorHAnsi" w:hAnsiTheme="minorHAnsi" w:cstheme="minorHAnsi"/>
          <w:b/>
        </w:rPr>
        <w:t>/2024</w:t>
      </w:r>
    </w:p>
    <w:p w14:paraId="336F2487" w14:textId="747E1436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337302FC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07165838" w:rsidR="00713433" w:rsidRPr="00EA5538" w:rsidRDefault="008D2C7B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A7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8D2C7B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8D2C7B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8D2C7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8D2C7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8D2C7B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8D2C7B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8D2C7B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8D2C7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8D2C7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2653CB31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D2C7B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57AF2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2D2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16E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0B4E"/>
    <w:rsid w:val="008C15D2"/>
    <w:rsid w:val="008C1D7E"/>
    <w:rsid w:val="008C26D7"/>
    <w:rsid w:val="008C2E98"/>
    <w:rsid w:val="008D115E"/>
    <w:rsid w:val="008D15D9"/>
    <w:rsid w:val="008D2C7B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3FDC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1A34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000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E9E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82A70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07BA7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57249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19B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A283705"/>
  <w15:docId w15:val="{051D7FED-7CB7-480A-AD7F-B9014DDF8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D0762-2C29-4BB7-A7BD-5CBFECD2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349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58</cp:revision>
  <dcterms:created xsi:type="dcterms:W3CDTF">2022-05-09T20:22:00Z</dcterms:created>
  <dcterms:modified xsi:type="dcterms:W3CDTF">2024-12-03T12:07:00Z</dcterms:modified>
</cp:coreProperties>
</file>